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C0" w:rsidRPr="00D34CC0" w:rsidRDefault="00D34CC0" w:rsidP="00D34CC0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6"/>
          <w:szCs w:val="26"/>
        </w:rPr>
      </w:pPr>
      <w:r w:rsidRPr="00D34CC0">
        <w:rPr>
          <w:rFonts w:ascii="Times New Roman" w:hAnsi="Times New Roman" w:cs="Times New Roman"/>
          <w:noProof/>
          <w:color w:val="FFFFFF"/>
          <w:sz w:val="26"/>
          <w:szCs w:val="26"/>
        </w:rPr>
        <w:drawing>
          <wp:inline distT="0" distB="0" distL="0" distR="0">
            <wp:extent cx="691515" cy="723265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CC0" w:rsidRPr="00D34CC0" w:rsidRDefault="00D34CC0" w:rsidP="00D34CC0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D34CC0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D34CC0" w:rsidRPr="00D34CC0" w:rsidRDefault="00D34CC0" w:rsidP="00D34CC0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D34CC0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D34CC0" w:rsidRPr="00D34CC0" w:rsidRDefault="00D34CC0" w:rsidP="00D34C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Pr="00D34CC0" w:rsidRDefault="00D34CC0" w:rsidP="00D34C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4CC0">
        <w:rPr>
          <w:rFonts w:ascii="Times New Roman" w:hAnsi="Times New Roman" w:cs="Times New Roman"/>
          <w:sz w:val="26"/>
          <w:szCs w:val="26"/>
        </w:rPr>
        <w:t>РЕШЕНИЕ</w:t>
      </w:r>
    </w:p>
    <w:p w:rsidR="00D34CC0" w:rsidRPr="00D34CC0" w:rsidRDefault="00D34CC0" w:rsidP="00D34CC0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6"/>
          <w:szCs w:val="26"/>
        </w:rPr>
      </w:pPr>
      <w:r w:rsidRPr="00D34CC0">
        <w:rPr>
          <w:rFonts w:ascii="Times New Roman" w:hAnsi="Times New Roman" w:cs="Times New Roman"/>
          <w:b w:val="0"/>
          <w:sz w:val="26"/>
          <w:szCs w:val="26"/>
        </w:rPr>
        <w:t>16 мая 202</w:t>
      </w:r>
      <w:r w:rsidR="001C2AD1">
        <w:rPr>
          <w:rFonts w:ascii="Times New Roman" w:hAnsi="Times New Roman" w:cs="Times New Roman"/>
          <w:b w:val="0"/>
          <w:sz w:val="26"/>
          <w:szCs w:val="26"/>
        </w:rPr>
        <w:t>2</w:t>
      </w:r>
      <w:r w:rsidRPr="00D34CC0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с.Шила                    </w:t>
      </w:r>
      <w:r w:rsidRPr="00D34CC0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№ 6-19-</w:t>
      </w:r>
      <w:r>
        <w:rPr>
          <w:rFonts w:ascii="Times New Roman" w:hAnsi="Times New Roman" w:cs="Times New Roman"/>
          <w:b w:val="0"/>
          <w:sz w:val="26"/>
          <w:szCs w:val="26"/>
        </w:rPr>
        <w:t>3</w:t>
      </w:r>
    </w:p>
    <w:p w:rsidR="00D34CC0" w:rsidRPr="00D34CC0" w:rsidRDefault="00D34CC0" w:rsidP="00D34CC0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</w:p>
    <w:p w:rsidR="00D34CC0" w:rsidRDefault="00D34CC0" w:rsidP="00D34CC0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прекращении полномочий </w:t>
      </w:r>
    </w:p>
    <w:p w:rsidR="00D34CC0" w:rsidRDefault="00D34CC0" w:rsidP="00D34CC0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избирательной комиссии </w:t>
      </w:r>
    </w:p>
    <w:p w:rsidR="00D34CC0" w:rsidRDefault="00D34CC0" w:rsidP="00D34CC0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D34CC0" w:rsidRPr="00D34CC0" w:rsidRDefault="00D34CC0" w:rsidP="00D34CC0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Шилинский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 </w:t>
      </w:r>
    </w:p>
    <w:p w:rsidR="00D34CC0" w:rsidRPr="00D34CC0" w:rsidRDefault="00D34CC0" w:rsidP="00D34CC0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34CC0" w:rsidRDefault="00D34CC0" w:rsidP="00D34CC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частью 14 статьи 9 Федерального закона от 14.03.2022 №60-ФЗ «О внесении изменений в отдельные законодательные акты Российской Федерации»</w:t>
      </w:r>
      <w:r w:rsidRPr="00D34CC0">
        <w:rPr>
          <w:rFonts w:ascii="Times New Roman" w:hAnsi="Times New Roman" w:cs="Times New Roman"/>
          <w:sz w:val="26"/>
          <w:szCs w:val="26"/>
        </w:rPr>
        <w:t xml:space="preserve">, руководствуясь Уставом Шилинского сельсовета Сухобузимского района Красноярского края, </w:t>
      </w:r>
      <w:proofErr w:type="spellStart"/>
      <w:r w:rsidRPr="00D34CC0">
        <w:rPr>
          <w:rFonts w:ascii="Times New Roman" w:hAnsi="Times New Roman" w:cs="Times New Roman"/>
          <w:sz w:val="26"/>
          <w:szCs w:val="26"/>
        </w:rPr>
        <w:t>Шилинский</w:t>
      </w:r>
      <w:proofErr w:type="spellEnd"/>
      <w:r w:rsidRPr="00D34CC0">
        <w:rPr>
          <w:rFonts w:ascii="Times New Roman" w:hAnsi="Times New Roman" w:cs="Times New Roman"/>
          <w:sz w:val="26"/>
          <w:szCs w:val="26"/>
        </w:rPr>
        <w:t xml:space="preserve"> сельский Совет депутатов</w:t>
      </w:r>
      <w:r w:rsidRPr="00D34C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34CC0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34CC0" w:rsidRPr="00D34CC0" w:rsidRDefault="00D34CC0" w:rsidP="00D34CC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34CC0">
        <w:rPr>
          <w:rFonts w:ascii="Times New Roman" w:hAnsi="Times New Roman" w:cs="Times New Roman"/>
          <w:sz w:val="26"/>
          <w:szCs w:val="26"/>
        </w:rPr>
        <w:t xml:space="preserve">1. Прекратить полномочия избирательной комиссии муниципального образования </w:t>
      </w:r>
      <w:proofErr w:type="spellStart"/>
      <w:r w:rsidRPr="00D34CC0">
        <w:rPr>
          <w:rFonts w:ascii="Times New Roman" w:hAnsi="Times New Roman" w:cs="Times New Roman"/>
          <w:sz w:val="26"/>
          <w:szCs w:val="26"/>
        </w:rPr>
        <w:t>Шилинский</w:t>
      </w:r>
      <w:proofErr w:type="spellEnd"/>
      <w:r w:rsidRPr="00D34CC0">
        <w:rPr>
          <w:rFonts w:ascii="Times New Roman" w:hAnsi="Times New Roman" w:cs="Times New Roman"/>
          <w:sz w:val="26"/>
          <w:szCs w:val="26"/>
        </w:rPr>
        <w:t xml:space="preserve"> сельсовет.</w:t>
      </w:r>
    </w:p>
    <w:p w:rsidR="00D34CC0" w:rsidRPr="00D34CC0" w:rsidRDefault="00D34CC0" w:rsidP="00D34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CC0">
        <w:rPr>
          <w:rFonts w:ascii="Times New Roman" w:hAnsi="Times New Roman" w:cs="Times New Roman"/>
          <w:bCs/>
          <w:kern w:val="32"/>
          <w:sz w:val="26"/>
          <w:szCs w:val="26"/>
        </w:rPr>
        <w:t xml:space="preserve">2. </w:t>
      </w: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Признать утратившим силу решение Шилинского сельского Совета депутатов №21-1 от 11.12.2017 года «О формировании избирательной комиссии муниципального образования </w:t>
      </w:r>
      <w:proofErr w:type="spellStart"/>
      <w:r>
        <w:rPr>
          <w:rFonts w:ascii="Times New Roman" w:hAnsi="Times New Roman" w:cs="Times New Roman"/>
          <w:bCs/>
          <w:kern w:val="32"/>
          <w:sz w:val="26"/>
          <w:szCs w:val="26"/>
        </w:rPr>
        <w:t>Шилинский</w:t>
      </w:r>
      <w:proofErr w:type="spellEnd"/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 сельсовет»</w:t>
      </w:r>
      <w:r w:rsidRPr="00D34CC0">
        <w:rPr>
          <w:rFonts w:ascii="Times New Roman" w:hAnsi="Times New Roman" w:cs="Times New Roman"/>
          <w:sz w:val="26"/>
          <w:szCs w:val="26"/>
        </w:rPr>
        <w:t>.</w:t>
      </w:r>
    </w:p>
    <w:p w:rsidR="00D34CC0" w:rsidRPr="00D34CC0" w:rsidRDefault="00D34CC0" w:rsidP="00D34CC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6"/>
          <w:szCs w:val="26"/>
          <w:lang w:eastAsia="en-US"/>
        </w:rPr>
      </w:pPr>
      <w:r w:rsidRPr="00D34CC0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Направить настоящее решение в Избирательную комиссию Красноярского края</w:t>
      </w:r>
      <w:r w:rsidRPr="00D34CC0">
        <w:rPr>
          <w:rFonts w:ascii="Times New Roman" w:hAnsi="Times New Roman" w:cs="Times New Roman"/>
          <w:iCs/>
          <w:sz w:val="26"/>
          <w:szCs w:val="26"/>
          <w:lang w:eastAsia="en-US"/>
        </w:rPr>
        <w:t>.</w:t>
      </w:r>
    </w:p>
    <w:p w:rsidR="00975E59" w:rsidRDefault="00D34CC0" w:rsidP="00D34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E59">
        <w:rPr>
          <w:rFonts w:ascii="Times New Roman" w:hAnsi="Times New Roman" w:cs="Times New Roman"/>
          <w:bCs/>
          <w:iCs/>
          <w:sz w:val="26"/>
          <w:szCs w:val="26"/>
        </w:rPr>
        <w:t xml:space="preserve">4. Опубликовать настоящее решение в печатном издании «Вестник </w:t>
      </w:r>
      <w:r w:rsidRPr="00975E59">
        <w:rPr>
          <w:rFonts w:ascii="Times New Roman" w:hAnsi="Times New Roman" w:cs="Times New Roman"/>
          <w:sz w:val="26"/>
          <w:szCs w:val="26"/>
        </w:rPr>
        <w:t>органов местного самоуправления Шилинского сельсовета»</w:t>
      </w:r>
      <w:r w:rsidR="00975E59" w:rsidRPr="00975E59">
        <w:rPr>
          <w:rFonts w:ascii="Times New Roman" w:hAnsi="Times New Roman" w:cs="Times New Roman"/>
          <w:sz w:val="26"/>
          <w:szCs w:val="26"/>
        </w:rPr>
        <w:t xml:space="preserve"> и на официальном сайте </w:t>
      </w:r>
      <w:r w:rsidR="00975E59">
        <w:rPr>
          <w:rFonts w:ascii="Times New Roman" w:hAnsi="Times New Roman" w:cs="Times New Roman"/>
          <w:sz w:val="26"/>
          <w:szCs w:val="26"/>
        </w:rPr>
        <w:t>администрации Шилинского сельсовета (</w:t>
      </w:r>
      <w:hyperlink r:id="rId5" w:history="1">
        <w:r w:rsidR="00975E59" w:rsidRPr="004C2AB5">
          <w:rPr>
            <w:rStyle w:val="a3"/>
            <w:rFonts w:ascii="Times New Roman" w:hAnsi="Times New Roman" w:cs="Times New Roman"/>
            <w:sz w:val="26"/>
            <w:szCs w:val="26"/>
          </w:rPr>
          <w:t>http://shilinsk.ru/</w:t>
        </w:r>
      </w:hyperlink>
      <w:r w:rsidR="00975E59">
        <w:rPr>
          <w:rFonts w:ascii="Times New Roman" w:hAnsi="Times New Roman" w:cs="Times New Roman"/>
          <w:sz w:val="26"/>
          <w:szCs w:val="26"/>
        </w:rPr>
        <w:t>).</w:t>
      </w:r>
    </w:p>
    <w:p w:rsidR="00D34CC0" w:rsidRDefault="00975E59" w:rsidP="00D34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D34CC0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D34CC0" w:rsidRPr="00D34CC0">
        <w:rPr>
          <w:rFonts w:ascii="Times New Roman" w:hAnsi="Times New Roman" w:cs="Times New Roman"/>
          <w:iCs/>
          <w:sz w:val="26"/>
          <w:szCs w:val="26"/>
        </w:rPr>
        <w:t xml:space="preserve">Настоящее Решение вступает в силу со дня официального опубликования </w:t>
      </w:r>
      <w:r w:rsidR="00D34CC0" w:rsidRPr="00D34CC0">
        <w:rPr>
          <w:rFonts w:ascii="Times New Roman" w:hAnsi="Times New Roman" w:cs="Times New Roman"/>
          <w:sz w:val="26"/>
          <w:szCs w:val="26"/>
        </w:rPr>
        <w:t xml:space="preserve">в </w:t>
      </w:r>
      <w:r w:rsidR="0009563A">
        <w:rPr>
          <w:rFonts w:ascii="Times New Roman" w:hAnsi="Times New Roman" w:cs="Times New Roman"/>
          <w:sz w:val="26"/>
          <w:szCs w:val="26"/>
        </w:rPr>
        <w:t xml:space="preserve">печатном издании </w:t>
      </w:r>
      <w:r w:rsidR="00D34CC0" w:rsidRPr="00D34CC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Вестник</w:t>
      </w:r>
      <w:r w:rsidR="00D34CC0" w:rsidRPr="00D34CC0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Шилинского сельсовета»</w:t>
      </w:r>
      <w:r w:rsidR="00D34CC0" w:rsidRPr="00D34CC0">
        <w:rPr>
          <w:rFonts w:ascii="Times New Roman" w:hAnsi="Times New Roman" w:cs="Times New Roman"/>
          <w:iCs/>
          <w:sz w:val="26"/>
          <w:szCs w:val="26"/>
        </w:rPr>
        <w:t>.</w:t>
      </w:r>
    </w:p>
    <w:p w:rsidR="00975E59" w:rsidRPr="00D34CC0" w:rsidRDefault="00975E59" w:rsidP="00D34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34CC0" w:rsidRPr="00D34CC0" w:rsidRDefault="00D34CC0" w:rsidP="00D34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34CC0" w:rsidRPr="00D34CC0" w:rsidTr="007B0C5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4CC0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4CC0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4CC0">
              <w:rPr>
                <w:rFonts w:ascii="Times New Roman" w:hAnsi="Times New Roman" w:cs="Times New Roman"/>
                <w:sz w:val="26"/>
                <w:szCs w:val="26"/>
              </w:rPr>
              <w:t>___________Т.А.Карпова</w:t>
            </w:r>
            <w:proofErr w:type="spellEnd"/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4CC0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4CC0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CC0" w:rsidRPr="00D34CC0" w:rsidRDefault="00D34CC0" w:rsidP="00D34C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4CC0">
              <w:rPr>
                <w:rFonts w:ascii="Times New Roman" w:hAnsi="Times New Roman" w:cs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D34CC0" w:rsidRPr="00D34CC0" w:rsidRDefault="00D34CC0" w:rsidP="00D34CC0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4CC0" w:rsidRPr="00D34CC0" w:rsidRDefault="00D34CC0" w:rsidP="00D34C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6"/>
          <w:szCs w:val="26"/>
        </w:rPr>
      </w:pPr>
    </w:p>
    <w:p w:rsidR="00D34CC0" w:rsidRPr="00D34CC0" w:rsidRDefault="00D34CC0" w:rsidP="00D34CC0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6"/>
          <w:szCs w:val="26"/>
        </w:rPr>
      </w:pPr>
    </w:p>
    <w:p w:rsidR="00D34CC0" w:rsidRPr="00D34CC0" w:rsidRDefault="00D34CC0" w:rsidP="00D34CC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</w:rPr>
      </w:pPr>
    </w:p>
    <w:p w:rsidR="00986851" w:rsidRDefault="00986851"/>
    <w:sectPr w:rsidR="00986851" w:rsidSect="003F6794">
      <w:pgSz w:w="11906" w:h="16838"/>
      <w:pgMar w:top="1134" w:right="707" w:bottom="851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34CC0"/>
    <w:rsid w:val="0009563A"/>
    <w:rsid w:val="001C2AD1"/>
    <w:rsid w:val="002A5CB1"/>
    <w:rsid w:val="00467CFD"/>
    <w:rsid w:val="00621F5A"/>
    <w:rsid w:val="00975E59"/>
    <w:rsid w:val="00986851"/>
    <w:rsid w:val="00C03D64"/>
    <w:rsid w:val="00D34CC0"/>
    <w:rsid w:val="00D8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4"/>
  </w:style>
  <w:style w:type="paragraph" w:styleId="1">
    <w:name w:val="heading 1"/>
    <w:basedOn w:val="a"/>
    <w:next w:val="a"/>
    <w:link w:val="10"/>
    <w:qFormat/>
    <w:rsid w:val="00D34CC0"/>
    <w:pPr>
      <w:spacing w:before="480" w:after="12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CC0"/>
    <w:rPr>
      <w:rFonts w:ascii="Arial" w:eastAsia="Arial" w:hAnsi="Arial" w:cs="Arial"/>
      <w:b/>
      <w:color w:val="000000"/>
      <w:sz w:val="36"/>
    </w:rPr>
  </w:style>
  <w:style w:type="character" w:styleId="a3">
    <w:name w:val="Hyperlink"/>
    <w:uiPriority w:val="99"/>
    <w:rsid w:val="00D34CC0"/>
    <w:rPr>
      <w:color w:val="0000FF"/>
      <w:u w:val="single"/>
    </w:rPr>
  </w:style>
  <w:style w:type="character" w:styleId="a4">
    <w:name w:val="annotation reference"/>
    <w:uiPriority w:val="99"/>
    <w:rsid w:val="00D34CC0"/>
    <w:rPr>
      <w:sz w:val="16"/>
      <w:szCs w:val="16"/>
    </w:rPr>
  </w:style>
  <w:style w:type="paragraph" w:customStyle="1" w:styleId="ConsPlusTitle">
    <w:name w:val="ConsPlusTitle"/>
    <w:rsid w:val="00D34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link w:val="a6"/>
    <w:uiPriority w:val="1"/>
    <w:qFormat/>
    <w:rsid w:val="00D34C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34CC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3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hilinsk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2022-05-20T03:32:00Z</cp:lastPrinted>
  <dcterms:created xsi:type="dcterms:W3CDTF">2022-05-16T03:42:00Z</dcterms:created>
  <dcterms:modified xsi:type="dcterms:W3CDTF">2022-05-20T03:33:00Z</dcterms:modified>
</cp:coreProperties>
</file>